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95" w:rsidRPr="00250928" w:rsidRDefault="003628A1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193E96D" wp14:editId="226EB3F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B9A" w:rsidRPr="0025092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797D95" w:rsidRPr="00250928" w:rsidRDefault="00816B9A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797D95" w:rsidRPr="00250928" w:rsidRDefault="00816B9A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F37EF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92156" w:rsidRPr="0025092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D3DA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220A78" w:rsidRPr="00250928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797D95" w:rsidRPr="00250928" w:rsidRDefault="00816B9A" w:rsidP="00250928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A86280" w:rsidRPr="00A86280">
        <w:rPr>
          <w:rFonts w:ascii="Times New Roman" w:eastAsia="Times New Roman" w:hAnsi="Times New Roman" w:cs="Times New Roman"/>
          <w:b/>
          <w:sz w:val="28"/>
          <w:szCs w:val="28"/>
        </w:rPr>
        <w:t>Мурманская область – форпост Арктики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13F8F" w:rsidRPr="00250928" w:rsidRDefault="00A13F8F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D95" w:rsidRPr="00250928" w:rsidRDefault="00816B9A" w:rsidP="00250928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ценностного отношения к Мурманской области, ее </w:t>
      </w:r>
      <w:r w:rsidR="0088149F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потенциалу, понимание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значимости региона для России. </w:t>
      </w:r>
    </w:p>
    <w:p w:rsidR="001F4BC4" w:rsidRPr="00250928" w:rsidRDefault="00816B9A" w:rsidP="00250928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патриотизм, любовь к малой родине. 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F40BC8" w:rsidRPr="00250928" w:rsidRDefault="005367A5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854718138"/>
        </w:sdtPr>
        <w:sdtEndPr/>
        <w:sdtContent>
          <w:r w:rsidR="00F40BC8" w:rsidRPr="00250928">
            <w:rPr>
              <w:rFonts w:ascii="Times New Roman" w:eastAsia="Gungsuh" w:hAnsi="Times New Roman" w:cs="Times New Roman"/>
              <w:sz w:val="28"/>
              <w:szCs w:val="28"/>
            </w:rPr>
            <w:t>− формирова</w:t>
          </w:r>
          <w:r w:rsidR="00F32497" w:rsidRPr="00250928">
            <w:rPr>
              <w:rFonts w:ascii="Times New Roman" w:eastAsia="Gungsuh" w:hAnsi="Times New Roman" w:cs="Times New Roman"/>
              <w:sz w:val="28"/>
              <w:szCs w:val="28"/>
            </w:rPr>
            <w:t>ние мотивации к целенаправленной социально значимой деятельности, готовность обучающихся к саморазвитию, самостоятельности и личностному самоопределению</w:t>
          </w:r>
          <w:r w:rsidR="00F40BC8" w:rsidRPr="00250928">
            <w:rPr>
              <w:rFonts w:ascii="Times New Roman" w:eastAsia="Gungsuh" w:hAnsi="Times New Roman" w:cs="Times New Roman"/>
              <w:sz w:val="28"/>
              <w:szCs w:val="28"/>
            </w:rPr>
            <w:t>;</w:t>
          </w:r>
        </w:sdtContent>
      </w:sdt>
    </w:p>
    <w:sdt>
      <w:sdtPr>
        <w:rPr>
          <w:rFonts w:ascii="Times New Roman" w:hAnsi="Times New Roman" w:cs="Times New Roman"/>
          <w:sz w:val="28"/>
          <w:szCs w:val="28"/>
        </w:rPr>
        <w:tag w:val="goog_rdk_1"/>
        <w:id w:val="287641228"/>
      </w:sdtPr>
      <w:sdtEndPr/>
      <w:sdtContent>
        <w:p w:rsidR="00F40BC8" w:rsidRPr="00250928" w:rsidRDefault="00F40BC8" w:rsidP="00250928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250928">
            <w:rPr>
              <w:rFonts w:ascii="Times New Roman" w:eastAsiaTheme="minorEastAsia" w:hAnsi="Times New Roman" w:cs="Times New Roman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:rsidR="00F32497" w:rsidRPr="00250928" w:rsidRDefault="00F32497" w:rsidP="00250928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:rsidR="00F40BC8" w:rsidRPr="00250928" w:rsidRDefault="00F32497" w:rsidP="00250928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 xml:space="preserve">–  </w:t>
      </w:r>
      <w:r w:rsidR="00F40BC8" w:rsidRPr="00250928">
        <w:rPr>
          <w:rFonts w:ascii="Times New Roman" w:eastAsia="Gungsuh" w:hAnsi="Times New Roman" w:cs="Times New Roman"/>
          <w:sz w:val="28"/>
          <w:szCs w:val="28"/>
        </w:rPr>
        <w:t xml:space="preserve"> принимать участие в коллективном диалоге, высказывать свое отношение к обсуждаемым вопросам</w:t>
      </w:r>
      <w:r w:rsidR="00AE094C" w:rsidRPr="00250928">
        <w:rPr>
          <w:rFonts w:ascii="Times New Roman" w:eastAsia="Gungsuh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8756D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13F8F" w:rsidRPr="00250928">
        <w:rPr>
          <w:rFonts w:ascii="Times New Roman" w:eastAsia="Times New Roman" w:hAnsi="Times New Roman" w:cs="Times New Roman"/>
          <w:sz w:val="28"/>
          <w:szCs w:val="28"/>
        </w:rPr>
        <w:t>понимать значение Северного морского пути</w:t>
      </w:r>
      <w:r w:rsidR="003C3CEB" w:rsidRPr="00250928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Мурманской области</w:t>
      </w:r>
      <w:r w:rsidR="008756D8" w:rsidRPr="0025092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92156" w:rsidRPr="00250928" w:rsidRDefault="008756D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11114" w:rsidRPr="00250928">
        <w:rPr>
          <w:rFonts w:ascii="Times New Roman" w:eastAsia="Times New Roman" w:hAnsi="Times New Roman" w:cs="Times New Roman"/>
          <w:sz w:val="28"/>
          <w:szCs w:val="28"/>
        </w:rPr>
        <w:t>иметь представлени</w:t>
      </w:r>
      <w:r w:rsidR="000963D6" w:rsidRPr="002509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11114" w:rsidRPr="00250928">
        <w:rPr>
          <w:rFonts w:ascii="Times New Roman" w:eastAsia="Times New Roman" w:hAnsi="Times New Roman" w:cs="Times New Roman"/>
          <w:sz w:val="28"/>
          <w:szCs w:val="28"/>
        </w:rPr>
        <w:t xml:space="preserve"> об атомном ледокольном флоте России и его значении</w:t>
      </w:r>
      <w:r w:rsidR="00292156" w:rsidRPr="002509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1114" w:rsidRPr="00250928" w:rsidRDefault="00292156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 приводить примеры промышленных предприятий Мурманской области – лидеров освоения Арктики</w:t>
      </w:r>
      <w:r w:rsidR="00F11114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30 минут</w:t>
      </w:r>
      <w:r w:rsidR="0034083C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C3CEB" w:rsidRPr="00250928" w:rsidRDefault="003628A1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7025219B" wp14:editId="5B8737A9">
            <wp:simplePos x="0" y="0"/>
            <wp:positionH relativeFrom="page">
              <wp:posOffset>-1690</wp:posOffset>
            </wp:positionH>
            <wp:positionV relativeFrom="page">
              <wp:posOffset>11117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BC8"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 xml:space="preserve">занятие-обсуждение. Занятие предполагает использование </w:t>
      </w:r>
      <w:r w:rsidR="003C3CEB" w:rsidRPr="00250928">
        <w:rPr>
          <w:rFonts w:ascii="Times New Roman" w:eastAsia="Times New Roman" w:hAnsi="Times New Roman" w:cs="Times New Roman"/>
          <w:sz w:val="28"/>
          <w:szCs w:val="28"/>
        </w:rPr>
        <w:t xml:space="preserve">видеофрагмента, </w:t>
      </w:r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>презентации, включает анализ текстовой и визуальной информации</w:t>
      </w:r>
      <w:r w:rsidR="003C3CEB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250928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Pr="002509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>интерактивная доска, карта Мурманской области</w:t>
      </w:r>
      <w:r w:rsidR="0084692D" w:rsidRPr="002509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EB" w:rsidRPr="00250928">
        <w:rPr>
          <w:rFonts w:ascii="Times New Roman" w:eastAsia="Times New Roman" w:hAnsi="Times New Roman" w:cs="Times New Roman"/>
          <w:sz w:val="28"/>
          <w:szCs w:val="28"/>
        </w:rPr>
        <w:t>видеофрагмент</w:t>
      </w:r>
      <w:r w:rsidR="006500D4" w:rsidRPr="002509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3037" w:rsidRPr="00250928">
        <w:rPr>
          <w:rFonts w:ascii="Times New Roman" w:eastAsia="Times New Roman" w:hAnsi="Times New Roman" w:cs="Times New Roman"/>
          <w:sz w:val="28"/>
          <w:szCs w:val="28"/>
        </w:rPr>
        <w:t xml:space="preserve">магниты, 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>раздаточный материал.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4"/>
        <w:id w:val="836652869"/>
      </w:sdtPr>
      <w:sdtEndPr/>
      <w:sdtContent>
        <w:p w:rsidR="000212C4" w:rsidRPr="00250928" w:rsidRDefault="00816B9A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 xml:space="preserve">− сценарий; </w:t>
          </w:r>
        </w:p>
        <w:p w:rsidR="00797D95" w:rsidRPr="00250928" w:rsidRDefault="000212C4" w:rsidP="00250928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 методические рекомендации;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"/>
        <w:id w:val="-204258502"/>
      </w:sdtPr>
      <w:sdtEndPr/>
      <w:sdtContent>
        <w:p w:rsidR="006500D4" w:rsidRPr="00250928" w:rsidRDefault="00816B9A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 раздаточный материал для учащихся</w:t>
          </w:r>
          <w:r w:rsidR="006500D4" w:rsidRPr="00250928">
            <w:rPr>
              <w:rFonts w:ascii="Times New Roman" w:eastAsia="Gungsuh" w:hAnsi="Times New Roman" w:cs="Times New Roman"/>
              <w:sz w:val="28"/>
              <w:szCs w:val="28"/>
            </w:rPr>
            <w:t>;</w:t>
          </w:r>
        </w:p>
        <w:p w:rsidR="003C3CEB" w:rsidRPr="00250928" w:rsidRDefault="003C3CEB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 видеоролик;</w:t>
          </w:r>
        </w:p>
        <w:p w:rsidR="00797D95" w:rsidRPr="00250928" w:rsidRDefault="006500D4" w:rsidP="00250928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 дополнительные материалы</w:t>
          </w:r>
          <w:r w:rsidR="00816B9A" w:rsidRPr="00250928">
            <w:rPr>
              <w:rFonts w:ascii="Times New Roman" w:eastAsia="Gungsuh" w:hAnsi="Times New Roman" w:cs="Times New Roman"/>
              <w:sz w:val="28"/>
              <w:szCs w:val="28"/>
            </w:rPr>
            <w:t>.</w:t>
          </w:r>
        </w:p>
      </w:sdtContent>
    </w:sdt>
    <w:p w:rsidR="00797D95" w:rsidRPr="00250928" w:rsidRDefault="00797D95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797D95" w:rsidRPr="00250928" w:rsidRDefault="00816B9A" w:rsidP="002509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c"/>
        <w:tblW w:w="1006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6240"/>
        <w:gridCol w:w="1975"/>
      </w:tblGrid>
      <w:tr w:rsidR="00797D95" w:rsidRPr="00250928" w:rsidTr="00250928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797D95" w:rsidRPr="00250928" w:rsidTr="002C303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250928" w:rsidRDefault="00816B9A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1.</w:t>
            </w:r>
          </w:p>
          <w:p w:rsidR="00AE65D4" w:rsidRDefault="00B63281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C3CEB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Продолжаем изучение Мурманской области.</w:t>
            </w:r>
          </w:p>
          <w:p w:rsidR="005367A5" w:rsidRPr="00250928" w:rsidRDefault="005367A5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5D4" w:rsidRPr="00250928" w:rsidRDefault="00AE65D4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2.</w:t>
            </w:r>
          </w:p>
          <w:p w:rsidR="00AE65D4" w:rsidRPr="00250928" w:rsidRDefault="00250928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E65D4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215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Мурманская область является арктическим регионом.</w:t>
            </w:r>
          </w:p>
          <w:p w:rsidR="00292156" w:rsidRPr="00250928" w:rsidRDefault="00250928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9215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Арктика?</w:t>
            </w:r>
          </w:p>
          <w:p w:rsidR="00292156" w:rsidRPr="00250928" w:rsidRDefault="00B63281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9215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Арктика – это обширные территории, примыкающие к Северному полюсу. В этот район входят северные окраины Евразии и Северной Америки, многочисленные острова Северного Ледовитого океана (и он сам), а также </w:t>
            </w:r>
            <w:r w:rsidR="0029215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прилегающие зоны Тихого и Атлантического океанов.</w:t>
            </w:r>
          </w:p>
          <w:p w:rsidR="00292156" w:rsidRPr="00250928" w:rsidRDefault="003628A1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3360" behindDoc="1" locked="0" layoutInCell="1" allowOverlap="1" wp14:anchorId="64157EA5" wp14:editId="27A86219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-723471</wp:posOffset>
                  </wp:positionV>
                  <wp:extent cx="7559675" cy="10689590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9215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«Арктика» происходит от «</w:t>
            </w:r>
            <w:proofErr w:type="spellStart"/>
            <w:r w:rsidR="0029215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арктос</w:t>
            </w:r>
            <w:proofErr w:type="spellEnd"/>
            <w:r w:rsidR="0029215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», что по-гречески обозначает «медведь». Название произошло не от животного, а от созвездия Большой Медведицы. Дело в том, что его всегда можно увидеть на арктическом небе, и оно не уходит за горизонт. Кроме этого, название также значит «северный» от греческого «</w:t>
            </w:r>
            <w:proofErr w:type="spellStart"/>
            <w:r w:rsidR="0029215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арктикос</w:t>
            </w:r>
            <w:proofErr w:type="spellEnd"/>
            <w:r w:rsidR="0029215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C3CEB" w:rsidRDefault="00491138" w:rsidP="007852F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теме нашей беседы есть еще одно интересное слово - «форпост». </w:t>
            </w:r>
          </w:p>
          <w:p w:rsidR="00491138" w:rsidRDefault="00491138" w:rsidP="0049113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911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491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передовой пост, начало и оплот в развитии.</w:t>
            </w:r>
          </w:p>
          <w:p w:rsidR="00491138" w:rsidRPr="00250928" w:rsidRDefault="00491138" w:rsidP="0049113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5D4" w:rsidRPr="00250928" w:rsidRDefault="00AE65D4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3.</w:t>
            </w:r>
          </w:p>
          <w:p w:rsidR="00292156" w:rsidRPr="00250928" w:rsidRDefault="00250928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9215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страны, кроме России, являются арктическими?</w:t>
            </w:r>
          </w:p>
          <w:p w:rsidR="00292156" w:rsidRPr="00250928" w:rsidRDefault="00292156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(Россия, </w:t>
            </w:r>
            <w:r w:rsidR="0031038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Норвегия, Дания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, США и Канада</w:t>
            </w:r>
            <w:r w:rsidR="0031038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92156" w:rsidRPr="00250928" w:rsidRDefault="00250928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29215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Арктические владения определяются специальной конвенцией ООН. </w:t>
            </w:r>
          </w:p>
          <w:p w:rsidR="00310386" w:rsidRPr="00250928" w:rsidRDefault="00B63281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9215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Арктики - около 27 млн кв. км</w:t>
            </w:r>
            <w:r w:rsidR="0031038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сравнения: площадь Росс</w:t>
            </w:r>
            <w:r w:rsidR="00EF17E2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1038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самой большой страны в </w:t>
            </w:r>
            <w:r w:rsidR="002168C2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мире, -</w:t>
            </w:r>
            <w:r w:rsidR="0031038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немногим более 17 млн кв. км.</w:t>
            </w:r>
          </w:p>
          <w:p w:rsidR="00292156" w:rsidRPr="00250928" w:rsidRDefault="00B63281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9215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протяженность арктического побережья всех прилегающих государств - 38 700 км. </w:t>
            </w:r>
          </w:p>
          <w:p w:rsidR="00250928" w:rsidRDefault="00292156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Максимальную протяженность границ в Арктике имеет Россия - 22 600 км.</w:t>
            </w:r>
            <w:r w:rsidR="00F70E10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0928" w:rsidRDefault="00250928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D95" w:rsidRPr="00250928" w:rsidRDefault="00AE65D4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4.</w:t>
            </w:r>
          </w:p>
          <w:p w:rsidR="00310386" w:rsidRPr="00250928" w:rsidRDefault="00250928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31038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особенностям рельефа в Арктике выделяют: </w:t>
            </w:r>
            <w:r w:rsidR="00EA7828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1038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рктический бассейн и шельф с островами материкового происхождения и прилегающими окраинами материков.</w:t>
            </w:r>
          </w:p>
          <w:p w:rsidR="00310386" w:rsidRDefault="00B63281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1038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Шельф (англ. </w:t>
            </w:r>
            <w:proofErr w:type="spellStart"/>
            <w:r w:rsidR="0031038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shelf</w:t>
            </w:r>
            <w:proofErr w:type="spellEnd"/>
            <w:r w:rsidR="0031038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полка) - это прибрежная часть моря или океана относительно небольшой глубины с ровной поверхностью и незначительными уклонами. По сути, шельф - это материковая отмель, затопленная океаном.</w:t>
            </w:r>
          </w:p>
          <w:p w:rsidR="00310386" w:rsidRDefault="00310386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7A5" w:rsidRPr="00250928" w:rsidRDefault="005367A5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386" w:rsidRPr="00250928" w:rsidRDefault="00310386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 5.</w:t>
            </w:r>
          </w:p>
          <w:p w:rsidR="00310386" w:rsidRPr="00250928" w:rsidRDefault="00250928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31038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шельфа занята окраинными морями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31038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Баренцевым, Карским, Лаптевых, </w:t>
            </w:r>
            <w:proofErr w:type="gramStart"/>
            <w:r w:rsidR="0031038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Восточно-Сибирским</w:t>
            </w:r>
            <w:proofErr w:type="gramEnd"/>
            <w:r w:rsidR="00310386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Чукотским. По ним проходит Северный морской путь.</w:t>
            </w:r>
          </w:p>
          <w:p w:rsidR="00310386" w:rsidRPr="00250928" w:rsidRDefault="00250928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9A41FA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России арктический шельф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A41FA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 из наиболее перспективных направлений для восполнения запасов </w:t>
            </w:r>
            <w:r w:rsidR="003628A1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5408" behindDoc="1" locked="0" layoutInCell="1" allowOverlap="1" wp14:anchorId="01C830FA" wp14:editId="780B9CC4">
                  <wp:simplePos x="0" y="0"/>
                  <wp:positionH relativeFrom="page">
                    <wp:posOffset>-2078202</wp:posOffset>
                  </wp:positionH>
                  <wp:positionV relativeFrom="page">
                    <wp:posOffset>-731037</wp:posOffset>
                  </wp:positionV>
                  <wp:extent cx="7559675" cy="10689590"/>
                  <wp:effectExtent l="0" t="0" r="317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A41FA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углеводородного сырья. Среди крупнейших газовых российских месторождений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9A41FA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Штокмановское</w:t>
            </w:r>
            <w:proofErr w:type="spellEnd"/>
            <w:r w:rsidR="009A41FA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41FA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расположенное в Баренцевом море.</w:t>
            </w:r>
          </w:p>
          <w:p w:rsidR="00250928" w:rsidRDefault="00250928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90E" w:rsidRPr="00250928" w:rsidRDefault="00BD590E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6.</w:t>
            </w:r>
          </w:p>
          <w:p w:rsidR="00BD590E" w:rsidRDefault="00250928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BD590E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думаете, какой порт является началом Северного морского пути России? </w:t>
            </w:r>
          </w:p>
          <w:p w:rsidR="002D3DAD" w:rsidRPr="00250928" w:rsidRDefault="002D3DAD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(Мурманск)</w:t>
            </w:r>
          </w:p>
          <w:p w:rsidR="00797D95" w:rsidRPr="00250928" w:rsidRDefault="00250928" w:rsidP="00250928">
            <w:pPr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BD590E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активно осваивает Северный морской путь (СМП). Маршрут используют такие крупные промышленные компании как </w:t>
            </w:r>
            <w:proofErr w:type="spellStart"/>
            <w:r w:rsidR="00BD590E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Норникель</w:t>
            </w:r>
            <w:proofErr w:type="spellEnd"/>
            <w:r w:rsidR="00BD590E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, ЛУКОЙЛ, Газпром, Роснефть и многие другие.</w:t>
            </w:r>
            <w:r w:rsidR="009A41FA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250928" w:rsidRDefault="00797D95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D95" w:rsidRPr="00250928" w:rsidRDefault="00797D95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D95" w:rsidRPr="00250928" w:rsidRDefault="00797D95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D95" w:rsidRPr="00250928" w:rsidRDefault="00797D95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D95" w:rsidRDefault="00816B9A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 Отвечают на вопросы</w:t>
            </w:r>
            <w:r w:rsidR="00350369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B63281" w:rsidRPr="00250928" w:rsidRDefault="00B63281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E10" w:rsidRPr="00250928" w:rsidRDefault="00F70E10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E10" w:rsidRPr="00250928" w:rsidRDefault="00F70E10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E10" w:rsidRPr="00250928" w:rsidRDefault="00F70E10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D95" w:rsidRPr="00250928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Основная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0E" w:rsidRPr="00250928" w:rsidRDefault="00BD590E" w:rsidP="00250928">
            <w:pPr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7.</w:t>
            </w:r>
          </w:p>
          <w:p w:rsidR="002168C2" w:rsidRPr="00250928" w:rsidRDefault="00250928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2168C2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Предположите, какие возможности для Мурманской области открывают Северный морской путь и природные ресурсы арктического шельфа?</w:t>
            </w:r>
          </w:p>
          <w:p w:rsidR="002168C2" w:rsidRPr="00250928" w:rsidRDefault="002168C2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509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промышленности, туризма, новые рабочие мета, повышение привлекательности, развитие профессионального образования и другие предположения.)</w:t>
            </w:r>
          </w:p>
          <w:p w:rsidR="00BD590E" w:rsidRPr="00250928" w:rsidRDefault="00BD590E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D590E" w:rsidRPr="00250928" w:rsidRDefault="00BD590E" w:rsidP="0025092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8.</w:t>
            </w:r>
          </w:p>
          <w:p w:rsidR="00BD590E" w:rsidRPr="00250928" w:rsidRDefault="00250928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BD590E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Предлагаю вам на сегодняшнем занятии стать </w:t>
            </w:r>
            <w:r w:rsidR="00EA7828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сотрудниками</w:t>
            </w:r>
            <w:r w:rsidR="00BD590E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газеты «Мурманская область - </w:t>
            </w:r>
            <w:r w:rsidR="002D3DAD">
              <w:rPr>
                <w:rFonts w:ascii="Times New Roman" w:eastAsia="Times New Roman" w:hAnsi="Times New Roman" w:cs="Times New Roman"/>
                <w:sz w:val="24"/>
                <w:szCs w:val="24"/>
              </w:rPr>
              <w:t>форпост</w:t>
            </w:r>
            <w:r w:rsidR="00BD590E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Арктик</w:t>
            </w:r>
            <w:r w:rsidR="002D3D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D590E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BD590E" w:rsidRPr="00250928" w:rsidRDefault="00B63281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A7828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D590E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будете работать в парах. </w:t>
            </w:r>
            <w:r w:rsidR="00EA7828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D590E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</w:t>
            </w:r>
            <w:r w:rsidR="00EA7828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лены</w:t>
            </w:r>
            <w:r w:rsidR="00BD590E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шаблоны статей, которые вам необходимо </w:t>
            </w:r>
            <w:r w:rsidR="00EA7828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отредактировать</w:t>
            </w:r>
            <w:r w:rsidR="00BD590E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1757B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озаглавить</w:t>
            </w:r>
            <w:r w:rsidR="00BD590E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дописать недостающую информацию, </w:t>
            </w:r>
            <w:r w:rsidR="002C3037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описать </w:t>
            </w:r>
            <w:r w:rsidR="002C3037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фотографию, подходящую к данной статье: например, «Белый медведь у ледокола», «Северное сияние» и другие. </w:t>
            </w:r>
          </w:p>
          <w:p w:rsidR="002C3037" w:rsidRPr="00250928" w:rsidRDefault="002C3037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ваших статей, которые мы поместим на доску, и </w:t>
            </w:r>
            <w:r w:rsidR="0011757B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сформируется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наша газета.</w:t>
            </w:r>
          </w:p>
          <w:p w:rsidR="002C3037" w:rsidRPr="00250928" w:rsidRDefault="002C3037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037" w:rsidRPr="00250928" w:rsidRDefault="002C3037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9.</w:t>
            </w:r>
          </w:p>
          <w:p w:rsidR="002C3037" w:rsidRPr="00250928" w:rsidRDefault="002C3037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Регламент работы </w:t>
            </w:r>
            <w:r w:rsidR="0031318E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пары на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доске.</w:t>
            </w:r>
          </w:p>
          <w:p w:rsidR="00921E5D" w:rsidRDefault="002C3037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</w:t>
            </w:r>
            <w:r w:rsidR="0011757B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учащиеся выходят к доске и представляют свою статью.  </w:t>
            </w:r>
          </w:p>
          <w:p w:rsidR="00250928" w:rsidRPr="00250928" w:rsidRDefault="00250928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E30" w:rsidRPr="00250928" w:rsidRDefault="00A57E30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10.</w:t>
            </w:r>
          </w:p>
          <w:p w:rsidR="00A57E30" w:rsidRPr="00250928" w:rsidRDefault="00A57E30" w:rsidP="0025092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</w:t>
            </w:r>
            <w:r w:rsidR="0011757B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2D" w:rsidRPr="00250928" w:rsidRDefault="0084692D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2D" w:rsidRDefault="001627F0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предположения</w:t>
            </w:r>
            <w:r w:rsidR="00A676CA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Pr="00250928" w:rsidRDefault="00B63281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6CA" w:rsidRPr="00250928" w:rsidRDefault="00A676CA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2D" w:rsidRPr="00250928" w:rsidRDefault="0084692D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2D" w:rsidRPr="00250928" w:rsidRDefault="0084692D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2D" w:rsidRPr="00250928" w:rsidRDefault="0084692D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2D" w:rsidRPr="00250928" w:rsidRDefault="0084692D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2D" w:rsidRPr="00250928" w:rsidRDefault="0084692D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92D" w:rsidRPr="00250928" w:rsidRDefault="0084692D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7F0" w:rsidRPr="00250928" w:rsidRDefault="001627F0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E81" w:rsidRPr="00250928" w:rsidRDefault="00585E81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E81" w:rsidRPr="00250928" w:rsidRDefault="00585E81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Default="00B63281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037" w:rsidRPr="00250928" w:rsidRDefault="002C3037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 работа.</w:t>
            </w:r>
          </w:p>
          <w:p w:rsidR="00250928" w:rsidRDefault="00250928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928" w:rsidRDefault="00250928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928" w:rsidRDefault="00250928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1F8" w:rsidRPr="00250928" w:rsidRDefault="005925AE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</w:t>
            </w:r>
            <w:r w:rsidR="002C3037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 (см. «Методические рекомендации»)</w:t>
            </w:r>
          </w:p>
        </w:tc>
      </w:tr>
      <w:tr w:rsidR="001858B1" w:rsidRPr="00250928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B1" w:rsidRPr="00250928" w:rsidRDefault="001858B1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0D" w:rsidRPr="00250928" w:rsidRDefault="00282E0D" w:rsidP="00250928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2C3037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7E30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58B1" w:rsidRPr="00250928" w:rsidRDefault="001858B1" w:rsidP="00250928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занятия</w:t>
            </w:r>
            <w:r w:rsidR="0011757B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58B1" w:rsidRPr="00250928" w:rsidRDefault="00250928" w:rsidP="00250928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1858B1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нового </w:t>
            </w:r>
            <w:r w:rsidR="001858B1" w:rsidRPr="00250928">
              <w:rPr>
                <w:rFonts w:ascii="Times New Roman" w:hAnsi="Times New Roman" w:cs="Times New Roman"/>
                <w:sz w:val="24"/>
                <w:szCs w:val="24"/>
              </w:rPr>
              <w:t>на сегодняшнем занятии</w:t>
            </w:r>
            <w:r w:rsidR="001858B1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узнали?</w:t>
            </w:r>
          </w:p>
          <w:p w:rsidR="001858B1" w:rsidRPr="00250928" w:rsidRDefault="00250928" w:rsidP="00250928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1858B1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факты вас удивили?</w:t>
            </w:r>
          </w:p>
          <w:p w:rsidR="00282E0D" w:rsidRDefault="00250928" w:rsidP="00250928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282E0D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ли утверждение, что Мурманская область – </w:t>
            </w:r>
            <w:r w:rsidR="004911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форпост</w:t>
            </w:r>
            <w:r w:rsidR="00282E0D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Арктик</w:t>
            </w:r>
            <w:r w:rsidR="004911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82E0D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5367A5" w:rsidRPr="00250928" w:rsidRDefault="005367A5" w:rsidP="00250928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57E30" w:rsidRPr="00250928" w:rsidRDefault="001858B1" w:rsidP="00250928">
            <w:pPr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A57E30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B1" w:rsidRDefault="001858B1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281" w:rsidRPr="00250928" w:rsidRDefault="00B63281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</w:tbl>
    <w:p w:rsidR="00797D95" w:rsidRPr="00250928" w:rsidRDefault="003628A1" w:rsidP="002509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7449B17F" wp14:editId="4A2B4408">
            <wp:simplePos x="0" y="0"/>
            <wp:positionH relativeFrom="page">
              <wp:posOffset>10616</wp:posOffset>
            </wp:positionH>
            <wp:positionV relativeFrom="page">
              <wp:posOffset>0</wp:posOffset>
            </wp:positionV>
            <wp:extent cx="7559675" cy="1068959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D95" w:rsidRPr="00250928" w:rsidRDefault="00797D95" w:rsidP="002509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9BA" w:rsidRPr="00250928" w:rsidRDefault="006769BA" w:rsidP="00250928">
      <w:pPr>
        <w:widowControl w:val="0"/>
        <w:spacing w:line="360" w:lineRule="auto"/>
        <w:ind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6769BA" w:rsidRPr="00250928" w:rsidRDefault="006769BA" w:rsidP="00250928">
      <w:pPr>
        <w:widowControl w:val="0"/>
        <w:spacing w:line="360" w:lineRule="auto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797D95" w:rsidRPr="00250928" w:rsidRDefault="00797D95" w:rsidP="002509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97D95" w:rsidRPr="00250928" w:rsidSect="00F37EF2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73C"/>
    <w:multiLevelType w:val="multilevel"/>
    <w:tmpl w:val="6B8A1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E75"/>
    <w:multiLevelType w:val="multilevel"/>
    <w:tmpl w:val="D756A9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DD5C87"/>
    <w:multiLevelType w:val="multilevel"/>
    <w:tmpl w:val="FECC5F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4CB8"/>
    <w:multiLevelType w:val="multilevel"/>
    <w:tmpl w:val="D48201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7337B3"/>
    <w:multiLevelType w:val="multilevel"/>
    <w:tmpl w:val="0F242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93008"/>
    <w:multiLevelType w:val="multilevel"/>
    <w:tmpl w:val="D5223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AE7AD7"/>
    <w:multiLevelType w:val="multilevel"/>
    <w:tmpl w:val="AAFCF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C65791"/>
    <w:multiLevelType w:val="multilevel"/>
    <w:tmpl w:val="1932D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A5429C"/>
    <w:multiLevelType w:val="multilevel"/>
    <w:tmpl w:val="5944E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1F7879"/>
    <w:multiLevelType w:val="multilevel"/>
    <w:tmpl w:val="22CE7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5"/>
    <w:rsid w:val="000212C4"/>
    <w:rsid w:val="00027E88"/>
    <w:rsid w:val="00032777"/>
    <w:rsid w:val="000516E0"/>
    <w:rsid w:val="000963D6"/>
    <w:rsid w:val="000E17BF"/>
    <w:rsid w:val="0011757B"/>
    <w:rsid w:val="001627F0"/>
    <w:rsid w:val="001858B1"/>
    <w:rsid w:val="001F4BC4"/>
    <w:rsid w:val="002168C2"/>
    <w:rsid w:val="00220A78"/>
    <w:rsid w:val="00250928"/>
    <w:rsid w:val="00271A24"/>
    <w:rsid w:val="00282E0D"/>
    <w:rsid w:val="00292156"/>
    <w:rsid w:val="002C3037"/>
    <w:rsid w:val="002D3DAD"/>
    <w:rsid w:val="00301502"/>
    <w:rsid w:val="00310386"/>
    <w:rsid w:val="0031318E"/>
    <w:rsid w:val="0034083C"/>
    <w:rsid w:val="00350369"/>
    <w:rsid w:val="003628A1"/>
    <w:rsid w:val="00365A4E"/>
    <w:rsid w:val="003C3CEB"/>
    <w:rsid w:val="00491138"/>
    <w:rsid w:val="004A5F93"/>
    <w:rsid w:val="005367A5"/>
    <w:rsid w:val="00585E81"/>
    <w:rsid w:val="005925AE"/>
    <w:rsid w:val="005C5A0B"/>
    <w:rsid w:val="005E760E"/>
    <w:rsid w:val="006500D4"/>
    <w:rsid w:val="006529C0"/>
    <w:rsid w:val="006769BA"/>
    <w:rsid w:val="00694340"/>
    <w:rsid w:val="006D71F8"/>
    <w:rsid w:val="007852FF"/>
    <w:rsid w:val="0079567B"/>
    <w:rsid w:val="00797D95"/>
    <w:rsid w:val="007E40C9"/>
    <w:rsid w:val="00800D3E"/>
    <w:rsid w:val="00816B9A"/>
    <w:rsid w:val="0084692D"/>
    <w:rsid w:val="008756D8"/>
    <w:rsid w:val="0088149F"/>
    <w:rsid w:val="00883734"/>
    <w:rsid w:val="00921E5D"/>
    <w:rsid w:val="009A41FA"/>
    <w:rsid w:val="009A5E4F"/>
    <w:rsid w:val="00A13F8F"/>
    <w:rsid w:val="00A57E30"/>
    <w:rsid w:val="00A676CA"/>
    <w:rsid w:val="00A86280"/>
    <w:rsid w:val="00AE094C"/>
    <w:rsid w:val="00AE65D4"/>
    <w:rsid w:val="00B63281"/>
    <w:rsid w:val="00BD590E"/>
    <w:rsid w:val="00C135EC"/>
    <w:rsid w:val="00C20BD0"/>
    <w:rsid w:val="00C8751C"/>
    <w:rsid w:val="00E44ED4"/>
    <w:rsid w:val="00E6445D"/>
    <w:rsid w:val="00EA7828"/>
    <w:rsid w:val="00EF17E2"/>
    <w:rsid w:val="00F06B9B"/>
    <w:rsid w:val="00F11114"/>
    <w:rsid w:val="00F32497"/>
    <w:rsid w:val="00F37EF2"/>
    <w:rsid w:val="00F40BC8"/>
    <w:rsid w:val="00F70E10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B06A"/>
  <w15:docId w15:val="{51A0CA05-1B81-4C41-860F-A60FA55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89"/>
    <w:pPr>
      <w:ind w:left="720"/>
      <w:contextualSpacing/>
    </w:pPr>
  </w:style>
  <w:style w:type="table" w:styleId="a6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0">
    <w:name w:val="c0"/>
    <w:basedOn w:val="a"/>
    <w:rsid w:val="001F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4BC4"/>
  </w:style>
  <w:style w:type="character" w:customStyle="1" w:styleId="c18">
    <w:name w:val="c18"/>
    <w:basedOn w:val="a0"/>
    <w:rsid w:val="001F4BC4"/>
  </w:style>
  <w:style w:type="character" w:customStyle="1" w:styleId="c22">
    <w:name w:val="c22"/>
    <w:basedOn w:val="a0"/>
    <w:rsid w:val="001F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f5QA6Tb1/bPa6rPEAzib774p8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FqLTVpZmRyX1VRT05jZXcwSl9HMW0tUXo3Z3l4YWV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2023-09-14T08:05:00Z</cp:lastPrinted>
  <dcterms:created xsi:type="dcterms:W3CDTF">2024-09-12T09:18:00Z</dcterms:created>
  <dcterms:modified xsi:type="dcterms:W3CDTF">2024-09-12T09:18:00Z</dcterms:modified>
</cp:coreProperties>
</file>